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Pr="00FD6545" w:rsidRDefault="00893802" w:rsidP="00893802">
      <w:pPr>
        <w:pStyle w:val="3"/>
        <w:jc w:val="center"/>
        <w:rPr>
          <w:sz w:val="27"/>
          <w:szCs w:val="27"/>
        </w:rPr>
      </w:pPr>
      <w:r w:rsidRPr="00FD6545">
        <w:rPr>
          <w:sz w:val="27"/>
          <w:szCs w:val="27"/>
        </w:rPr>
        <w:t>ПОЯСНИТЕЛЬНАЯ ЗАПИСКА</w:t>
      </w:r>
    </w:p>
    <w:p w:rsidR="00893802" w:rsidRPr="00FD6545" w:rsidRDefault="00893802" w:rsidP="00893802">
      <w:pPr>
        <w:jc w:val="center"/>
        <w:rPr>
          <w:b/>
          <w:sz w:val="27"/>
          <w:szCs w:val="27"/>
        </w:rPr>
      </w:pPr>
      <w:r w:rsidRPr="00FD6545">
        <w:rPr>
          <w:sz w:val="27"/>
          <w:szCs w:val="27"/>
        </w:rPr>
        <w:t xml:space="preserve">к проекту постановления </w:t>
      </w:r>
    </w:p>
    <w:p w:rsidR="00893802" w:rsidRPr="00FD6545" w:rsidRDefault="00BA30C5" w:rsidP="00893802">
      <w:pPr>
        <w:pStyle w:val="a3"/>
        <w:jc w:val="center"/>
        <w:rPr>
          <w:b/>
          <w:sz w:val="27"/>
          <w:szCs w:val="27"/>
        </w:rPr>
      </w:pPr>
      <w:r w:rsidRPr="00FD6545">
        <w:rPr>
          <w:b/>
          <w:sz w:val="27"/>
          <w:szCs w:val="27"/>
        </w:rPr>
        <w:t>«Об утверждении муниципальной программы «Социальная поддержка населения Арамильского городского округа до 202</w:t>
      </w:r>
      <w:r w:rsidR="00A54802">
        <w:rPr>
          <w:b/>
          <w:sz w:val="27"/>
          <w:szCs w:val="27"/>
        </w:rPr>
        <w:t>4</w:t>
      </w:r>
      <w:r w:rsidRPr="00FD6545">
        <w:rPr>
          <w:b/>
          <w:sz w:val="27"/>
          <w:szCs w:val="27"/>
        </w:rPr>
        <w:t xml:space="preserve"> года»</w:t>
      </w:r>
    </w:p>
    <w:p w:rsidR="00893802" w:rsidRPr="00FD6545" w:rsidRDefault="00893802" w:rsidP="00893802">
      <w:pPr>
        <w:rPr>
          <w:sz w:val="27"/>
          <w:szCs w:val="27"/>
        </w:rPr>
      </w:pPr>
    </w:p>
    <w:p w:rsidR="00893802" w:rsidRPr="00FD6545" w:rsidRDefault="00893802" w:rsidP="00893802">
      <w:pPr>
        <w:pStyle w:val="a3"/>
        <w:ind w:firstLine="720"/>
        <w:rPr>
          <w:b/>
          <w:sz w:val="27"/>
          <w:szCs w:val="27"/>
        </w:rPr>
      </w:pPr>
      <w:r w:rsidRPr="00FD6545">
        <w:rPr>
          <w:b/>
          <w:sz w:val="27"/>
          <w:szCs w:val="27"/>
        </w:rPr>
        <w:t>1. П</w:t>
      </w:r>
      <w:r w:rsidRPr="00FD6545">
        <w:rPr>
          <w:b/>
          <w:sz w:val="27"/>
          <w:szCs w:val="27"/>
          <w:lang w:bidi="ru-RU"/>
        </w:rPr>
        <w:t>еречень нормативных правовых актов</w:t>
      </w:r>
      <w:r w:rsidRPr="00FD6545">
        <w:rPr>
          <w:b/>
          <w:sz w:val="27"/>
          <w:szCs w:val="27"/>
        </w:rPr>
        <w:t xml:space="preserve"> в сфере правового регулирования</w:t>
      </w:r>
    </w:p>
    <w:p w:rsidR="00A54802" w:rsidRPr="00847B34" w:rsidRDefault="00893802" w:rsidP="00A54802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47B34">
        <w:rPr>
          <w:sz w:val="27"/>
          <w:szCs w:val="27"/>
        </w:rPr>
        <w:t xml:space="preserve">Проект постановления </w:t>
      </w:r>
      <w:r w:rsidR="00A54802" w:rsidRPr="00847B34">
        <w:rPr>
          <w:sz w:val="27"/>
          <w:szCs w:val="27"/>
        </w:rPr>
        <w:t xml:space="preserve">«Об утверждении муниципальной программы «Социальная поддержка населения Арамильского городского округа до 2024 года» </w:t>
      </w:r>
      <w:r w:rsidR="00784B8A" w:rsidRPr="00847B34">
        <w:rPr>
          <w:sz w:val="27"/>
          <w:szCs w:val="27"/>
        </w:rPr>
        <w:t>подготовлен в соответствии</w:t>
      </w:r>
      <w:r w:rsidR="00BA30C5" w:rsidRPr="00847B34">
        <w:rPr>
          <w:sz w:val="27"/>
          <w:szCs w:val="27"/>
        </w:rPr>
        <w:t xml:space="preserve"> с Указом Президента Российской Федерации от 07.05.2012 № </w:t>
      </w:r>
      <w:r w:rsidR="00A54802" w:rsidRPr="00847B34">
        <w:rPr>
          <w:sz w:val="27"/>
          <w:szCs w:val="27"/>
        </w:rPr>
        <w:t xml:space="preserve">204 </w:t>
      </w:r>
      <w:r w:rsidR="00A54802" w:rsidRPr="00847B34">
        <w:rPr>
          <w:sz w:val="27"/>
          <w:szCs w:val="27"/>
        </w:rPr>
        <w:t>«О национальных целях и стратегических задачах развития Российской Федерации на период до 2024 года»,  статьей 16 Федерального Закона  от 06.10.2003</w:t>
      </w:r>
      <w:r w:rsidR="00A54802" w:rsidRPr="00847B34">
        <w:rPr>
          <w:sz w:val="27"/>
          <w:szCs w:val="27"/>
        </w:rPr>
        <w:t xml:space="preserve"> </w:t>
      </w:r>
      <w:r w:rsidR="00A54802" w:rsidRPr="00847B34">
        <w:rPr>
          <w:sz w:val="27"/>
          <w:szCs w:val="27"/>
        </w:rPr>
        <w:t>№ 131-ФЗ «Об общих принципах организации местного самоуправления в Российской Федерации»</w:t>
      </w:r>
      <w:r w:rsidR="00A54802" w:rsidRPr="00847B34">
        <w:rPr>
          <w:sz w:val="27"/>
          <w:szCs w:val="27"/>
        </w:rPr>
        <w:t>, с</w:t>
      </w:r>
      <w:r w:rsidR="00A54802" w:rsidRPr="00847B34">
        <w:rPr>
          <w:sz w:val="27"/>
          <w:szCs w:val="27"/>
        </w:rPr>
        <w:t>тать</w:t>
      </w:r>
      <w:r w:rsidR="00A54802" w:rsidRPr="00847B34">
        <w:rPr>
          <w:sz w:val="27"/>
          <w:szCs w:val="27"/>
        </w:rPr>
        <w:t>ей</w:t>
      </w:r>
      <w:r w:rsidR="00A54802" w:rsidRPr="00847B34">
        <w:rPr>
          <w:sz w:val="27"/>
          <w:szCs w:val="27"/>
        </w:rPr>
        <w:t xml:space="preserve"> 6 Устава Арамильского городского округа, Стратеги</w:t>
      </w:r>
      <w:r w:rsidR="00847B34">
        <w:rPr>
          <w:sz w:val="27"/>
          <w:szCs w:val="27"/>
        </w:rPr>
        <w:t>ей</w:t>
      </w:r>
      <w:r w:rsidR="00A54802" w:rsidRPr="00847B34">
        <w:rPr>
          <w:sz w:val="27"/>
          <w:szCs w:val="27"/>
        </w:rPr>
        <w:t xml:space="preserve"> социально-экономического развития Арамильского городского округа на период до 2030 года</w:t>
      </w:r>
      <w:r w:rsidR="005068DE">
        <w:rPr>
          <w:sz w:val="27"/>
          <w:szCs w:val="27"/>
        </w:rPr>
        <w:t>.</w:t>
      </w:r>
    </w:p>
    <w:p w:rsidR="00893802" w:rsidRPr="00FD6545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</w:rPr>
        <w:t>2. О</w:t>
      </w:r>
      <w:r w:rsidRPr="00FD6545">
        <w:rPr>
          <w:b/>
          <w:sz w:val="27"/>
          <w:szCs w:val="27"/>
          <w:lang w:bidi="ru-RU"/>
        </w:rPr>
        <w:t>боснование необходимости принятия проекта</w:t>
      </w:r>
    </w:p>
    <w:p w:rsidR="005068DE" w:rsidRDefault="00893802" w:rsidP="005068DE">
      <w:pPr>
        <w:pStyle w:val="a3"/>
        <w:ind w:firstLine="720"/>
        <w:rPr>
          <w:sz w:val="27"/>
          <w:szCs w:val="27"/>
          <w:lang w:bidi="ru-RU"/>
        </w:rPr>
      </w:pPr>
      <w:r w:rsidRPr="00FD6545">
        <w:rPr>
          <w:sz w:val="27"/>
          <w:szCs w:val="27"/>
        </w:rPr>
        <w:t>Необходимость принятия проекта постановления Администрации Арамильского городского округа обусловлена</w:t>
      </w:r>
      <w:r w:rsidRPr="00FD6545">
        <w:rPr>
          <w:sz w:val="27"/>
          <w:szCs w:val="27"/>
          <w:lang w:bidi="ru-RU"/>
        </w:rPr>
        <w:t xml:space="preserve"> </w:t>
      </w:r>
      <w:r w:rsidR="005068DE">
        <w:rPr>
          <w:sz w:val="27"/>
          <w:szCs w:val="27"/>
          <w:lang w:bidi="ru-RU"/>
        </w:rPr>
        <w:t xml:space="preserve">необходимостью: </w:t>
      </w:r>
    </w:p>
    <w:p w:rsidR="002E556F" w:rsidRDefault="005068DE" w:rsidP="005068DE">
      <w:pPr>
        <w:pStyle w:val="a3"/>
        <w:ind w:firstLine="720"/>
        <w:rPr>
          <w:sz w:val="27"/>
          <w:szCs w:val="27"/>
          <w:lang w:bidi="ru-RU"/>
        </w:rPr>
      </w:pPr>
      <w:r>
        <w:rPr>
          <w:sz w:val="27"/>
          <w:szCs w:val="27"/>
          <w:lang w:bidi="ru-RU"/>
        </w:rPr>
        <w:t>- формирования</w:t>
      </w:r>
      <w:r w:rsidRPr="005068DE">
        <w:t xml:space="preserve"> </w:t>
      </w:r>
      <w:r w:rsidRPr="005068DE">
        <w:rPr>
          <w:sz w:val="27"/>
          <w:szCs w:val="27"/>
          <w:lang w:bidi="ru-RU"/>
        </w:rPr>
        <w:t>условий беспрепятственного доступа к приоритетным объектам и услугам в приоритетных сферах жизнедеятельности инвалидов и други</w:t>
      </w:r>
      <w:r>
        <w:rPr>
          <w:sz w:val="27"/>
          <w:szCs w:val="27"/>
          <w:lang w:bidi="ru-RU"/>
        </w:rPr>
        <w:t>х маломобильных групп населения Арамильского городского округа;</w:t>
      </w:r>
    </w:p>
    <w:p w:rsidR="005068DE" w:rsidRDefault="005068DE" w:rsidP="005068DE">
      <w:pPr>
        <w:pStyle w:val="a3"/>
        <w:ind w:firstLine="720"/>
        <w:rPr>
          <w:sz w:val="27"/>
          <w:szCs w:val="27"/>
          <w:lang w:bidi="ru-RU"/>
        </w:rPr>
      </w:pPr>
      <w:r>
        <w:rPr>
          <w:sz w:val="27"/>
          <w:szCs w:val="27"/>
          <w:lang w:bidi="ru-RU"/>
        </w:rPr>
        <w:t>- повышения социальной активности населения и общественных объединений, действующих на территории округа;</w:t>
      </w:r>
    </w:p>
    <w:p w:rsidR="005068DE" w:rsidRDefault="005068DE" w:rsidP="005068DE">
      <w:pPr>
        <w:pStyle w:val="a3"/>
        <w:ind w:firstLine="720"/>
        <w:rPr>
          <w:sz w:val="27"/>
          <w:szCs w:val="27"/>
          <w:lang w:bidi="ru-RU"/>
        </w:rPr>
      </w:pPr>
      <w:r>
        <w:rPr>
          <w:sz w:val="27"/>
          <w:szCs w:val="27"/>
          <w:lang w:bidi="ru-RU"/>
        </w:rPr>
        <w:t>- формирования условий для повышения эффективности системы социальной защиты и социальной поддержки отдельных категорий граждан;</w:t>
      </w:r>
    </w:p>
    <w:p w:rsidR="005068DE" w:rsidRPr="00FD6545" w:rsidRDefault="005068DE" w:rsidP="003C2C4F">
      <w:pPr>
        <w:pStyle w:val="a3"/>
        <w:ind w:firstLine="720"/>
        <w:rPr>
          <w:sz w:val="27"/>
          <w:szCs w:val="27"/>
          <w:lang w:bidi="ru-RU"/>
        </w:rPr>
      </w:pPr>
      <w:r>
        <w:rPr>
          <w:sz w:val="27"/>
          <w:szCs w:val="27"/>
          <w:lang w:bidi="ru-RU"/>
        </w:rPr>
        <w:t xml:space="preserve">- </w:t>
      </w:r>
      <w:r w:rsidR="003C2C4F">
        <w:rPr>
          <w:sz w:val="27"/>
          <w:szCs w:val="27"/>
          <w:lang w:bidi="ru-RU"/>
        </w:rPr>
        <w:t>предупреждения рецидива преступлений со стороны лиц, освободившихся из мест лишения свободы.</w:t>
      </w:r>
    </w:p>
    <w:p w:rsidR="00893802" w:rsidRPr="00844574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 xml:space="preserve">3. </w:t>
      </w:r>
      <w:r w:rsidRPr="00844574">
        <w:rPr>
          <w:b/>
          <w:sz w:val="27"/>
          <w:szCs w:val="27"/>
          <w:lang w:bidi="ru-RU"/>
        </w:rPr>
        <w:t>Прогноз социально-экономического и иных последствий принятия проекта постановления</w:t>
      </w:r>
    </w:p>
    <w:p w:rsidR="00844574" w:rsidRDefault="00893802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844574">
        <w:rPr>
          <w:sz w:val="27"/>
          <w:szCs w:val="27"/>
        </w:rPr>
        <w:t>Реализация данного постановления Администрации Арамильского городского округа позволит:</w:t>
      </w:r>
      <w:r w:rsidR="00844574">
        <w:rPr>
          <w:sz w:val="27"/>
          <w:szCs w:val="27"/>
        </w:rPr>
        <w:t xml:space="preserve"> </w:t>
      </w:r>
    </w:p>
    <w:p w:rsidR="00844574" w:rsidRDefault="00844574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844574">
        <w:rPr>
          <w:sz w:val="27"/>
          <w:szCs w:val="27"/>
        </w:rPr>
        <w:t xml:space="preserve">беспечить социальную интеграцию </w:t>
      </w:r>
      <w:r>
        <w:rPr>
          <w:sz w:val="27"/>
          <w:szCs w:val="27"/>
        </w:rPr>
        <w:t xml:space="preserve">лиц с ограниченными возможностями здоровья в общество, оценить состояние доступности и </w:t>
      </w:r>
      <w:r>
        <w:rPr>
          <w:sz w:val="27"/>
          <w:szCs w:val="27"/>
        </w:rPr>
        <w:t>повысит</w:t>
      </w:r>
      <w:r>
        <w:rPr>
          <w:sz w:val="27"/>
          <w:szCs w:val="27"/>
        </w:rPr>
        <w:t>ь</w:t>
      </w:r>
      <w:r>
        <w:rPr>
          <w:sz w:val="27"/>
          <w:szCs w:val="27"/>
        </w:rPr>
        <w:t xml:space="preserve"> уровень доступности </w:t>
      </w:r>
      <w:r>
        <w:rPr>
          <w:sz w:val="27"/>
          <w:szCs w:val="27"/>
        </w:rPr>
        <w:t>объектов и услуг в приоритетных сферах жизнедеятельности;</w:t>
      </w:r>
    </w:p>
    <w:p w:rsidR="00844574" w:rsidRDefault="00844574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создать условия для эффективной работы и тесного взаимодействия Администрации Арамильского городского округа и действующих общественных объединений, сформировать механизмы поддержки социальноактивных граждан и объединений округа</w:t>
      </w:r>
      <w:r w:rsidR="00860E0A">
        <w:rPr>
          <w:sz w:val="27"/>
          <w:szCs w:val="27"/>
        </w:rPr>
        <w:t>, оказать меры социальной поддержки гражданам, оказавшимся в экстренной ситуации;</w:t>
      </w:r>
    </w:p>
    <w:p w:rsidR="00860E0A" w:rsidRDefault="00860E0A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обеспечить социальную поддержку граждан в</w:t>
      </w:r>
      <w:r w:rsidRPr="00860E0A">
        <w:rPr>
          <w:sz w:val="27"/>
          <w:szCs w:val="27"/>
        </w:rPr>
        <w:t xml:space="preserve"> виде предоставления компенсаций расходов и субсидий на оплату жилого помещения и коммунальных услуг</w:t>
      </w:r>
      <w:r>
        <w:rPr>
          <w:sz w:val="27"/>
          <w:szCs w:val="27"/>
        </w:rPr>
        <w:t>;</w:t>
      </w:r>
    </w:p>
    <w:p w:rsidR="00844574" w:rsidRPr="00860E0A" w:rsidRDefault="00860E0A" w:rsidP="00860E0A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оказать с</w:t>
      </w:r>
      <w:r w:rsidRPr="00860E0A">
        <w:rPr>
          <w:sz w:val="27"/>
          <w:szCs w:val="27"/>
        </w:rPr>
        <w:t>одействие трудовой занятости лиц, освобо</w:t>
      </w:r>
      <w:r>
        <w:rPr>
          <w:sz w:val="27"/>
          <w:szCs w:val="27"/>
        </w:rPr>
        <w:t xml:space="preserve">дившихся из мест лишения свободы, обеспечить </w:t>
      </w:r>
      <w:r w:rsidRPr="00860E0A">
        <w:rPr>
          <w:sz w:val="27"/>
          <w:szCs w:val="27"/>
        </w:rPr>
        <w:t>социально</w:t>
      </w:r>
      <w:r>
        <w:rPr>
          <w:sz w:val="27"/>
          <w:szCs w:val="27"/>
        </w:rPr>
        <w:t>е</w:t>
      </w:r>
      <w:r w:rsidRPr="00860E0A">
        <w:rPr>
          <w:sz w:val="27"/>
          <w:szCs w:val="27"/>
        </w:rPr>
        <w:t xml:space="preserve"> сопровождени</w:t>
      </w:r>
      <w:r>
        <w:rPr>
          <w:sz w:val="27"/>
          <w:szCs w:val="27"/>
        </w:rPr>
        <w:t>е</w:t>
      </w:r>
      <w:r w:rsidRPr="00860E0A">
        <w:rPr>
          <w:sz w:val="27"/>
          <w:szCs w:val="27"/>
        </w:rPr>
        <w:t xml:space="preserve"> и реабилитаци</w:t>
      </w:r>
      <w:r>
        <w:rPr>
          <w:sz w:val="27"/>
          <w:szCs w:val="27"/>
        </w:rPr>
        <w:t>ю</w:t>
      </w:r>
      <w:r w:rsidRPr="00860E0A">
        <w:rPr>
          <w:sz w:val="27"/>
          <w:szCs w:val="27"/>
        </w:rPr>
        <w:t xml:space="preserve"> лиц, в том числе несовершеннолетних, освободившихся из мест лишения свободы</w:t>
      </w:r>
      <w:r>
        <w:rPr>
          <w:sz w:val="27"/>
          <w:szCs w:val="27"/>
        </w:rPr>
        <w:t>.</w:t>
      </w:r>
    </w:p>
    <w:p w:rsidR="00893802" w:rsidRPr="005B4656" w:rsidRDefault="00893802" w:rsidP="00893802">
      <w:pPr>
        <w:pStyle w:val="a5"/>
        <w:spacing w:after="0"/>
        <w:ind w:left="0" w:firstLine="720"/>
        <w:jc w:val="both"/>
        <w:rPr>
          <w:sz w:val="27"/>
          <w:szCs w:val="27"/>
        </w:rPr>
      </w:pPr>
      <w:r w:rsidRPr="00FD6545">
        <w:rPr>
          <w:b/>
          <w:sz w:val="27"/>
          <w:szCs w:val="27"/>
        </w:rPr>
        <w:t xml:space="preserve">4. </w:t>
      </w:r>
      <w:r w:rsidRPr="005B4656">
        <w:rPr>
          <w:b/>
          <w:sz w:val="27"/>
          <w:szCs w:val="27"/>
        </w:rPr>
        <w:t>Финансово-экономическое обоснование проекта постановления</w:t>
      </w:r>
    </w:p>
    <w:p w:rsidR="00221245" w:rsidRPr="005B4656" w:rsidRDefault="00893802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Принятие данного постановления Администрации Арамильского городского округа предполагает </w:t>
      </w:r>
      <w:r w:rsidR="00221245" w:rsidRPr="005B4656">
        <w:rPr>
          <w:sz w:val="27"/>
          <w:szCs w:val="27"/>
        </w:rPr>
        <w:t>финансовые</w:t>
      </w:r>
      <w:r w:rsidRPr="005B4656">
        <w:rPr>
          <w:sz w:val="27"/>
          <w:szCs w:val="27"/>
        </w:rPr>
        <w:t xml:space="preserve"> затрат</w:t>
      </w:r>
      <w:r w:rsidR="00FD6545" w:rsidRPr="005B4656">
        <w:rPr>
          <w:sz w:val="27"/>
          <w:szCs w:val="27"/>
        </w:rPr>
        <w:t>ы</w:t>
      </w:r>
      <w:r w:rsidRPr="005B4656">
        <w:rPr>
          <w:sz w:val="27"/>
          <w:szCs w:val="27"/>
        </w:rPr>
        <w:t xml:space="preserve"> </w:t>
      </w:r>
      <w:r w:rsidR="00221245" w:rsidRPr="005B4656">
        <w:rPr>
          <w:sz w:val="27"/>
          <w:szCs w:val="27"/>
        </w:rPr>
        <w:t xml:space="preserve">на мероприятия и </w:t>
      </w:r>
      <w:proofErr w:type="spellStart"/>
      <w:r w:rsidR="00221245" w:rsidRPr="005B4656">
        <w:rPr>
          <w:sz w:val="27"/>
          <w:szCs w:val="27"/>
        </w:rPr>
        <w:t>подмероприятия</w:t>
      </w:r>
      <w:proofErr w:type="spellEnd"/>
      <w:r w:rsidR="00221245" w:rsidRPr="005B4656">
        <w:rPr>
          <w:sz w:val="27"/>
          <w:szCs w:val="27"/>
        </w:rPr>
        <w:t xml:space="preserve"> муниципальной программы (Приложение № 3 «План мероприятий»)</w:t>
      </w:r>
      <w:r w:rsidR="005B4656" w:rsidRPr="005B4656">
        <w:rPr>
          <w:sz w:val="27"/>
          <w:szCs w:val="27"/>
        </w:rPr>
        <w:t>.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Объемы расходов на выполнение мероприятий за счет всех источников ресурсного обеспечения </w:t>
      </w:r>
      <w:r w:rsidR="005B4656" w:rsidRPr="005B4656">
        <w:rPr>
          <w:sz w:val="27"/>
          <w:szCs w:val="27"/>
        </w:rPr>
        <w:t xml:space="preserve">согласно проекту </w:t>
      </w:r>
      <w:r w:rsidRPr="005B4656">
        <w:rPr>
          <w:sz w:val="27"/>
          <w:szCs w:val="27"/>
        </w:rPr>
        <w:t>постановлени</w:t>
      </w:r>
      <w:r w:rsidR="005B4656" w:rsidRPr="005B4656">
        <w:rPr>
          <w:sz w:val="27"/>
          <w:szCs w:val="27"/>
        </w:rPr>
        <w:t>я</w:t>
      </w:r>
      <w:r w:rsidRPr="005B4656">
        <w:rPr>
          <w:sz w:val="27"/>
          <w:szCs w:val="27"/>
        </w:rPr>
        <w:t xml:space="preserve"> Администрации Арамильского городского округа </w:t>
      </w:r>
      <w:r w:rsidR="005B4656" w:rsidRPr="005B4656">
        <w:rPr>
          <w:sz w:val="27"/>
          <w:szCs w:val="27"/>
        </w:rPr>
        <w:t xml:space="preserve">на 2020-2024 год составляет всего 219 864,95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.: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федеральный бюджет – </w:t>
      </w:r>
      <w:r w:rsidR="005B4656" w:rsidRPr="005B4656">
        <w:rPr>
          <w:sz w:val="27"/>
          <w:szCs w:val="27"/>
        </w:rPr>
        <w:t>63 897</w:t>
      </w:r>
      <w:r w:rsidRPr="005B4656">
        <w:rPr>
          <w:sz w:val="27"/>
          <w:szCs w:val="27"/>
        </w:rPr>
        <w:t>,</w:t>
      </w:r>
      <w:r w:rsidR="005B4656" w:rsidRPr="005B4656">
        <w:rPr>
          <w:sz w:val="27"/>
          <w:szCs w:val="27"/>
        </w:rPr>
        <w:t>33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областной – </w:t>
      </w:r>
      <w:r w:rsidR="005B4656" w:rsidRPr="005B4656">
        <w:rPr>
          <w:sz w:val="27"/>
          <w:szCs w:val="27"/>
        </w:rPr>
        <w:t>150 109,15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FD6545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местный – </w:t>
      </w:r>
      <w:r w:rsidR="005B4656" w:rsidRPr="005B4656">
        <w:rPr>
          <w:sz w:val="27"/>
          <w:szCs w:val="27"/>
        </w:rPr>
        <w:t>5 858,45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>5. Предложения по подготовке и принятию иных нормативных правовых актов</w:t>
      </w:r>
    </w:p>
    <w:p w:rsidR="00893802" w:rsidRPr="00FD6545" w:rsidRDefault="00893802" w:rsidP="0089380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6545">
        <w:rPr>
          <w:sz w:val="27"/>
          <w:szCs w:val="27"/>
        </w:rPr>
        <w:t>Для реализации данного постановления подготовка и принятие правовых актов не требу</w:t>
      </w:r>
      <w:r w:rsidR="00383561" w:rsidRPr="00FD6545">
        <w:rPr>
          <w:sz w:val="27"/>
          <w:szCs w:val="27"/>
        </w:rPr>
        <w:t>е</w:t>
      </w:r>
      <w:r w:rsidRPr="00FD6545">
        <w:rPr>
          <w:sz w:val="27"/>
          <w:szCs w:val="27"/>
        </w:rPr>
        <w:t>тся.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</w:rPr>
      </w:pPr>
    </w:p>
    <w:p w:rsidR="00FD6545" w:rsidRPr="00FD6545" w:rsidRDefault="00FD6545" w:rsidP="00893802">
      <w:pPr>
        <w:pStyle w:val="a5"/>
        <w:spacing w:after="0"/>
        <w:ind w:left="0" w:firstLine="709"/>
        <w:jc w:val="both"/>
        <w:rPr>
          <w:b/>
          <w:sz w:val="27"/>
          <w:szCs w:val="27"/>
        </w:rPr>
      </w:pPr>
      <w:bookmarkStart w:id="0" w:name="_GoBack"/>
      <w:bookmarkEnd w:id="0"/>
    </w:p>
    <w:p w:rsidR="008B4F21" w:rsidRPr="00FD6545" w:rsidRDefault="008B4F21" w:rsidP="008B4F21">
      <w:pPr>
        <w:pStyle w:val="a3"/>
        <w:ind w:firstLine="720"/>
        <w:rPr>
          <w:b/>
          <w:sz w:val="27"/>
          <w:szCs w:val="27"/>
        </w:rPr>
      </w:pPr>
    </w:p>
    <w:p w:rsidR="00FD6545" w:rsidRDefault="00FD6545">
      <w:pPr>
        <w:rPr>
          <w:sz w:val="27"/>
          <w:szCs w:val="27"/>
        </w:rPr>
      </w:pPr>
      <w:r>
        <w:rPr>
          <w:sz w:val="27"/>
          <w:szCs w:val="27"/>
        </w:rPr>
        <w:t>Г</w:t>
      </w:r>
      <w:r w:rsidR="00367A82" w:rsidRPr="00FD6545">
        <w:rPr>
          <w:sz w:val="27"/>
          <w:szCs w:val="27"/>
        </w:rPr>
        <w:t xml:space="preserve">лавный специалист </w:t>
      </w:r>
    </w:p>
    <w:p w:rsidR="008B4F21" w:rsidRPr="00FD6545" w:rsidRDefault="00643EE8">
      <w:pPr>
        <w:rPr>
          <w:sz w:val="27"/>
          <w:szCs w:val="27"/>
        </w:rPr>
      </w:pPr>
      <w:r>
        <w:rPr>
          <w:sz w:val="27"/>
          <w:szCs w:val="27"/>
        </w:rPr>
        <w:t xml:space="preserve">Администрации Арамильского городского округа                           И.В. </w:t>
      </w:r>
      <w:proofErr w:type="spellStart"/>
      <w:r>
        <w:rPr>
          <w:sz w:val="27"/>
          <w:szCs w:val="27"/>
        </w:rPr>
        <w:t>Моденова</w:t>
      </w:r>
      <w:proofErr w:type="spellEnd"/>
      <w:r w:rsidR="00D8652B" w:rsidRPr="00FD6545">
        <w:rPr>
          <w:sz w:val="27"/>
          <w:szCs w:val="27"/>
        </w:rPr>
        <w:t xml:space="preserve"> </w:t>
      </w:r>
    </w:p>
    <w:sectPr w:rsidR="008B4F21" w:rsidRPr="00FD6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34"/>
    <w:rsid w:val="000708EC"/>
    <w:rsid w:val="00085D02"/>
    <w:rsid w:val="001101D0"/>
    <w:rsid w:val="00221245"/>
    <w:rsid w:val="002C3873"/>
    <w:rsid w:val="002E556F"/>
    <w:rsid w:val="00367A82"/>
    <w:rsid w:val="00383561"/>
    <w:rsid w:val="003A28C2"/>
    <w:rsid w:val="003A36E3"/>
    <w:rsid w:val="003C2C4F"/>
    <w:rsid w:val="0043285E"/>
    <w:rsid w:val="00493A34"/>
    <w:rsid w:val="005068DE"/>
    <w:rsid w:val="005B4656"/>
    <w:rsid w:val="006367A4"/>
    <w:rsid w:val="00643EE8"/>
    <w:rsid w:val="006722F9"/>
    <w:rsid w:val="00672D8B"/>
    <w:rsid w:val="0077713E"/>
    <w:rsid w:val="00784B8A"/>
    <w:rsid w:val="0078656E"/>
    <w:rsid w:val="00844574"/>
    <w:rsid w:val="00847B34"/>
    <w:rsid w:val="00860E0A"/>
    <w:rsid w:val="00893802"/>
    <w:rsid w:val="008B4F21"/>
    <w:rsid w:val="008C6091"/>
    <w:rsid w:val="009410CE"/>
    <w:rsid w:val="009A0A1E"/>
    <w:rsid w:val="00A54802"/>
    <w:rsid w:val="00AB6EA4"/>
    <w:rsid w:val="00BA30C5"/>
    <w:rsid w:val="00BB4790"/>
    <w:rsid w:val="00BE1D3A"/>
    <w:rsid w:val="00C342C3"/>
    <w:rsid w:val="00C4453D"/>
    <w:rsid w:val="00C46FFD"/>
    <w:rsid w:val="00CC6C90"/>
    <w:rsid w:val="00D653D2"/>
    <w:rsid w:val="00D8652B"/>
    <w:rsid w:val="00E139BC"/>
    <w:rsid w:val="00FA2AFE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5162"/>
  <w15:docId w15:val="{88D21D0D-0581-4C5D-9922-EF6F45D0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user</cp:lastModifiedBy>
  <cp:revision>53</cp:revision>
  <cp:lastPrinted>2019-07-01T10:28:00Z</cp:lastPrinted>
  <dcterms:created xsi:type="dcterms:W3CDTF">2019-05-28T06:04:00Z</dcterms:created>
  <dcterms:modified xsi:type="dcterms:W3CDTF">2019-08-22T08:38:00Z</dcterms:modified>
</cp:coreProperties>
</file>